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F1E74AF" w14:textId="77777777" w:rsidR="00C40495" w:rsidRDefault="00971B7B" w:rsidP="00C40495">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r w:rsidR="00C40495">
        <w:rPr>
          <w:rFonts w:ascii="Arial" w:hAnsi="Arial" w:cs="Arial"/>
          <w:b/>
          <w:sz w:val="32"/>
          <w:szCs w:val="32"/>
          <w:lang w:val="fi-FI"/>
        </w:rPr>
        <w:t xml:space="preserve">HUT </w:t>
      </w:r>
      <w:r w:rsidR="00C40495" w:rsidRPr="00C40495">
        <w:rPr>
          <w:rFonts w:ascii="Arial" w:hAnsi="Arial" w:cs="Arial"/>
          <w:b/>
          <w:sz w:val="32"/>
          <w:szCs w:val="32"/>
          <w:lang w:val="fi-FI"/>
        </w:rPr>
        <w:t>KELUARGA BESAR</w:t>
      </w:r>
      <w:r w:rsidR="00C40495">
        <w:rPr>
          <w:rFonts w:ascii="Arial" w:hAnsi="Arial" w:cs="Arial"/>
          <w:b/>
          <w:sz w:val="32"/>
          <w:szCs w:val="32"/>
          <w:lang w:val="fi-FI"/>
        </w:rPr>
        <w:t xml:space="preserve"> PURNAWIRAWAN POLRI </w:t>
      </w:r>
      <w:r w:rsidR="00C40495" w:rsidRPr="00C40495">
        <w:rPr>
          <w:rFonts w:ascii="Arial" w:hAnsi="Arial" w:cs="Arial"/>
          <w:b/>
          <w:sz w:val="32"/>
          <w:szCs w:val="32"/>
          <w:lang w:val="fi-FI"/>
        </w:rPr>
        <w:t xml:space="preserve">(PP POLRI) KE 27 </w:t>
      </w:r>
    </w:p>
    <w:p w14:paraId="1994A6A1" w14:textId="1E6F2056" w:rsidR="00A069C9" w:rsidRPr="00971B7B" w:rsidRDefault="00C40495" w:rsidP="00C40495">
      <w:pPr>
        <w:spacing w:after="120"/>
        <w:jc w:val="center"/>
        <w:rPr>
          <w:rFonts w:ascii="Arial" w:hAnsi="Arial" w:cs="Arial"/>
          <w:b/>
          <w:sz w:val="32"/>
          <w:szCs w:val="32"/>
          <w:lang w:val="fi-FI"/>
        </w:rPr>
      </w:pPr>
      <w:r w:rsidRPr="00C40495">
        <w:rPr>
          <w:rFonts w:ascii="Arial" w:hAnsi="Arial" w:cs="Arial"/>
          <w:b/>
          <w:sz w:val="32"/>
          <w:szCs w:val="32"/>
          <w:lang w:val="fi-FI"/>
        </w:rPr>
        <w:t xml:space="preserve">TAHUN 2026  </w:t>
      </w:r>
    </w:p>
    <w:p w14:paraId="5F6FBDEA" w14:textId="4A25D03C" w:rsidR="00C40495" w:rsidRDefault="00C40495" w:rsidP="00C40495">
      <w:pPr>
        <w:jc w:val="center"/>
        <w:rPr>
          <w:rFonts w:ascii="Arial" w:hAnsi="Arial" w:cs="Arial"/>
          <w:lang w:val="en-ID"/>
        </w:rPr>
      </w:pPr>
      <w:r>
        <w:rPr>
          <w:rFonts w:ascii="Arial" w:hAnsi="Arial" w:cs="Arial"/>
          <w:lang w:val="en-ID"/>
        </w:rPr>
        <w:t xml:space="preserve">DI SOMA GRAND BALLROOM </w:t>
      </w:r>
      <w:r w:rsidRPr="00C40495">
        <w:rPr>
          <w:rFonts w:ascii="Arial" w:hAnsi="Arial" w:cs="Arial"/>
          <w:lang w:val="en-ID"/>
        </w:rPr>
        <w:t xml:space="preserve">PALEMBANG </w:t>
      </w:r>
    </w:p>
    <w:p w14:paraId="50333A72" w14:textId="5CD59BA3" w:rsidR="006D313F" w:rsidRPr="00A069C9" w:rsidRDefault="00C40495" w:rsidP="00C40495">
      <w:pPr>
        <w:spacing w:after="120"/>
        <w:jc w:val="center"/>
        <w:rPr>
          <w:rFonts w:ascii="Arial" w:hAnsi="Arial" w:cs="Arial"/>
          <w:lang w:val="en-ID"/>
        </w:rPr>
      </w:pPr>
      <w:r>
        <w:rPr>
          <w:rFonts w:ascii="Arial" w:hAnsi="Arial" w:cs="Arial"/>
          <w:lang w:val="en-ID"/>
        </w:rPr>
        <w:t xml:space="preserve"> </w:t>
      </w:r>
      <w:r w:rsidR="00983F47" w:rsidRPr="00A069C9">
        <w:rPr>
          <w:rFonts w:ascii="Arial" w:hAnsi="Arial" w:cs="Arial"/>
          <w:lang w:val="en-ID"/>
        </w:rPr>
        <w:t xml:space="preserve">TANGGAL </w:t>
      </w:r>
      <w:r>
        <w:rPr>
          <w:rFonts w:ascii="Arial" w:hAnsi="Arial" w:cs="Arial"/>
          <w:lang w:val="en-ID"/>
        </w:rPr>
        <w:t>29</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C82541"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E4DB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2E690D67" w14:textId="77777777" w:rsidR="00C40495" w:rsidRDefault="000E64EB" w:rsidP="00C40495">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40495">
        <w:rPr>
          <w:rFonts w:ascii="Arial" w:hAnsi="Arial" w:cs="Arial"/>
          <w:i/>
          <w:iCs/>
          <w:szCs w:val="32"/>
          <w:lang w:val="fi-FI"/>
        </w:rPr>
        <w:t xml:space="preserve">, </w:t>
      </w:r>
    </w:p>
    <w:p w14:paraId="7521FBCD" w14:textId="0F33E3C1" w:rsidR="00CA152F" w:rsidRPr="001C79F9" w:rsidRDefault="00C40495" w:rsidP="002410AF">
      <w:pPr>
        <w:pStyle w:val="Heading1"/>
        <w:spacing w:after="240" w:line="300" w:lineRule="auto"/>
        <w:jc w:val="left"/>
        <w:rPr>
          <w:rFonts w:ascii="Arial" w:hAnsi="Arial" w:cs="Arial"/>
          <w:i/>
          <w:iCs/>
          <w:szCs w:val="32"/>
          <w:lang w:val="fi-FI"/>
        </w:rPr>
      </w:pPr>
      <w:r>
        <w:rPr>
          <w:rFonts w:ascii="Arial" w:hAnsi="Arial" w:cs="Arial"/>
          <w:i/>
          <w:iCs/>
          <w:szCs w:val="32"/>
          <w:lang w:val="fi-FI"/>
        </w:rPr>
        <w:t>Salam sejahtera bagi kita semua.</w:t>
      </w:r>
    </w:p>
    <w:p w14:paraId="49A3719D" w14:textId="77777777" w:rsidR="00BA6625" w:rsidRDefault="00BA6625" w:rsidP="002410AF">
      <w:pPr>
        <w:pStyle w:val="BodyTextIndent"/>
        <w:spacing w:line="300"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710AF409" w14:textId="079810B3" w:rsidR="00C40495" w:rsidRPr="00C40495" w:rsidRDefault="00C40495" w:rsidP="00C40495">
      <w:pPr>
        <w:pStyle w:val="BodyTextIndent"/>
        <w:numPr>
          <w:ilvl w:val="0"/>
          <w:numId w:val="22"/>
        </w:numPr>
        <w:spacing w:line="300" w:lineRule="auto"/>
        <w:rPr>
          <w:rFonts w:ascii="Arial" w:hAnsi="Arial"/>
          <w:bCs/>
          <w:sz w:val="32"/>
          <w:szCs w:val="32"/>
          <w:lang w:val="fi-FI"/>
        </w:rPr>
      </w:pPr>
      <w:r w:rsidRPr="00C40495">
        <w:rPr>
          <w:rFonts w:ascii="Arial" w:hAnsi="Arial"/>
          <w:bCs/>
          <w:sz w:val="32"/>
          <w:szCs w:val="32"/>
          <w:lang w:val="fi-FI"/>
        </w:rPr>
        <w:t>Unsur Forum Koordinasi Pimpinan Daerah Provinsi Sumatera Selatan</w:t>
      </w:r>
      <w:r>
        <w:rPr>
          <w:rFonts w:ascii="Arial" w:hAnsi="Arial"/>
          <w:bCs/>
          <w:sz w:val="32"/>
          <w:szCs w:val="32"/>
          <w:lang w:val="fi-FI"/>
        </w:rPr>
        <w:t>;</w:t>
      </w:r>
    </w:p>
    <w:p w14:paraId="4C40E738" w14:textId="6FC564BD" w:rsidR="00C40495" w:rsidRPr="00C40495" w:rsidRDefault="00C40495" w:rsidP="00C40495">
      <w:pPr>
        <w:pStyle w:val="BodyTextIndent"/>
        <w:numPr>
          <w:ilvl w:val="0"/>
          <w:numId w:val="22"/>
        </w:numPr>
        <w:spacing w:line="300" w:lineRule="auto"/>
        <w:rPr>
          <w:rFonts w:ascii="Arial" w:hAnsi="Arial"/>
          <w:bCs/>
          <w:sz w:val="32"/>
          <w:szCs w:val="32"/>
          <w:lang w:val="fi-FI"/>
        </w:rPr>
      </w:pPr>
      <w:r w:rsidRPr="00C40495">
        <w:rPr>
          <w:rFonts w:ascii="Arial" w:hAnsi="Arial"/>
          <w:bCs/>
          <w:sz w:val="32"/>
          <w:szCs w:val="32"/>
          <w:lang w:val="fi-FI"/>
        </w:rPr>
        <w:t>Kepala Kepolisian Daerah Sumatera Selatan</w:t>
      </w:r>
      <w:r>
        <w:rPr>
          <w:rFonts w:ascii="Arial" w:hAnsi="Arial"/>
          <w:bCs/>
          <w:sz w:val="32"/>
          <w:szCs w:val="32"/>
          <w:lang w:val="fi-FI"/>
        </w:rPr>
        <w:t>;</w:t>
      </w:r>
      <w:r w:rsidRPr="00C40495">
        <w:rPr>
          <w:rFonts w:ascii="Arial" w:hAnsi="Arial"/>
          <w:bCs/>
          <w:sz w:val="32"/>
          <w:szCs w:val="32"/>
          <w:lang w:val="fi-FI"/>
        </w:rPr>
        <w:t xml:space="preserve"> </w:t>
      </w:r>
    </w:p>
    <w:p w14:paraId="70F32330" w14:textId="02B68BF8" w:rsidR="00C40495" w:rsidRPr="00C40495" w:rsidRDefault="00C40495" w:rsidP="00C40495">
      <w:pPr>
        <w:pStyle w:val="BodyTextIndent"/>
        <w:numPr>
          <w:ilvl w:val="0"/>
          <w:numId w:val="22"/>
        </w:numPr>
        <w:spacing w:line="300" w:lineRule="auto"/>
        <w:rPr>
          <w:rFonts w:ascii="Arial" w:hAnsi="Arial"/>
          <w:bCs/>
          <w:sz w:val="32"/>
          <w:szCs w:val="32"/>
          <w:lang w:val="fi-FI"/>
        </w:rPr>
      </w:pPr>
      <w:r w:rsidRPr="00C40495">
        <w:rPr>
          <w:rFonts w:ascii="Arial" w:hAnsi="Arial"/>
          <w:bCs/>
          <w:sz w:val="32"/>
          <w:szCs w:val="32"/>
          <w:lang w:val="fi-FI"/>
        </w:rPr>
        <w:t>Ketua Keluarga Besar Persatuan Purnawirawan  POLRI Sumatera Selatan beserta jajaran</w:t>
      </w:r>
      <w:r>
        <w:rPr>
          <w:rFonts w:ascii="Arial" w:hAnsi="Arial"/>
          <w:bCs/>
          <w:sz w:val="32"/>
          <w:szCs w:val="32"/>
          <w:lang w:val="fi-FI"/>
        </w:rPr>
        <w:t>;</w:t>
      </w:r>
    </w:p>
    <w:p w14:paraId="3A99CC18" w14:textId="30244C63" w:rsidR="00C40495" w:rsidRPr="00C40495" w:rsidRDefault="00C40495" w:rsidP="00C40495">
      <w:pPr>
        <w:pStyle w:val="BodyTextIndent"/>
        <w:numPr>
          <w:ilvl w:val="0"/>
          <w:numId w:val="22"/>
        </w:numPr>
        <w:spacing w:line="300" w:lineRule="auto"/>
        <w:rPr>
          <w:rFonts w:ascii="Arial" w:hAnsi="Arial"/>
          <w:bCs/>
          <w:sz w:val="32"/>
          <w:szCs w:val="32"/>
          <w:lang w:val="fi-FI"/>
        </w:rPr>
      </w:pPr>
      <w:r w:rsidRPr="00C40495">
        <w:rPr>
          <w:rFonts w:ascii="Arial" w:hAnsi="Arial"/>
          <w:bCs/>
          <w:sz w:val="32"/>
          <w:szCs w:val="32"/>
          <w:lang w:val="fi-FI"/>
        </w:rPr>
        <w:t>Hadirin  dan Undangan yang berbahagia</w:t>
      </w:r>
      <w:r>
        <w:rPr>
          <w:rFonts w:ascii="Arial" w:hAnsi="Arial"/>
          <w:bCs/>
          <w:sz w:val="32"/>
          <w:szCs w:val="32"/>
          <w:lang w:val="fi-FI"/>
        </w:rPr>
        <w:t>.</w:t>
      </w:r>
    </w:p>
    <w:p w14:paraId="4B4383B6" w14:textId="77777777" w:rsidR="00C40495" w:rsidRPr="00C40495" w:rsidRDefault="00C40495" w:rsidP="00C40495">
      <w:pPr>
        <w:pStyle w:val="BodyTextIndent"/>
        <w:spacing w:line="300" w:lineRule="auto"/>
        <w:rPr>
          <w:rFonts w:ascii="Arial" w:hAnsi="Arial"/>
          <w:bCs/>
          <w:sz w:val="32"/>
          <w:szCs w:val="32"/>
          <w:lang w:val="fi-FI"/>
        </w:rPr>
      </w:pPr>
    </w:p>
    <w:p w14:paraId="7820CB55" w14:textId="718A4D99" w:rsidR="00C40495" w:rsidRPr="00C40495" w:rsidRDefault="00C40495" w:rsidP="00C40495">
      <w:pPr>
        <w:pStyle w:val="BodyTextIndent"/>
        <w:spacing w:after="240" w:line="300" w:lineRule="auto"/>
        <w:rPr>
          <w:rFonts w:ascii="Arial" w:hAnsi="Arial"/>
          <w:bCs/>
          <w:sz w:val="32"/>
          <w:szCs w:val="32"/>
          <w:lang w:val="fi-FI"/>
        </w:rPr>
      </w:pPr>
      <w:r w:rsidRPr="00C40495">
        <w:rPr>
          <w:rFonts w:ascii="Arial" w:hAnsi="Arial"/>
          <w:bCs/>
          <w:sz w:val="32"/>
          <w:szCs w:val="32"/>
          <w:lang w:val="fi-FI"/>
        </w:rPr>
        <w:lastRenderedPageBreak/>
        <w:t>Pertama-tama marilah kita persembahkan puji syukur kehadirat Allah SWT, karena berkat rahmat dan ridho-Nya, kita semua masih diberi</w:t>
      </w:r>
      <w:r>
        <w:rPr>
          <w:rFonts w:ascii="Arial" w:hAnsi="Arial"/>
          <w:bCs/>
          <w:sz w:val="32"/>
          <w:szCs w:val="32"/>
          <w:lang w:val="fi-FI"/>
        </w:rPr>
        <w:t>-N</w:t>
      </w:r>
      <w:r w:rsidRPr="00C40495">
        <w:rPr>
          <w:rFonts w:ascii="Arial" w:hAnsi="Arial"/>
          <w:bCs/>
          <w:sz w:val="32"/>
          <w:szCs w:val="32"/>
          <w:lang w:val="fi-FI"/>
        </w:rPr>
        <w:t xml:space="preserve">ya nikmat kesehatan dan kesempatan untuk hadir dalam acara </w:t>
      </w:r>
      <w:r w:rsidRPr="00C40495">
        <w:rPr>
          <w:rFonts w:ascii="Arial" w:hAnsi="Arial"/>
          <w:b/>
          <w:bCs/>
          <w:sz w:val="32"/>
          <w:szCs w:val="32"/>
          <w:lang w:val="fi-FI"/>
        </w:rPr>
        <w:t>Hari Ulang Tahun (HUT) Keluarga Besar Persatuan Purnawirawan  POLRI (PP POLRI) Sumatera Selatan ke-27 Tahun 2026</w:t>
      </w:r>
      <w:r w:rsidRPr="00C40495">
        <w:rPr>
          <w:rFonts w:ascii="Arial" w:hAnsi="Arial"/>
          <w:bCs/>
          <w:sz w:val="32"/>
          <w:szCs w:val="32"/>
          <w:lang w:val="fi-FI"/>
        </w:rPr>
        <w:t>.</w:t>
      </w:r>
    </w:p>
    <w:p w14:paraId="1D258380" w14:textId="77777777" w:rsidR="00C40495" w:rsidRPr="00C40495" w:rsidRDefault="00C40495" w:rsidP="00C40495">
      <w:pPr>
        <w:pStyle w:val="BodyTextIndent"/>
        <w:spacing w:line="300" w:lineRule="auto"/>
        <w:rPr>
          <w:rFonts w:ascii="Arial" w:hAnsi="Arial"/>
          <w:bCs/>
          <w:sz w:val="32"/>
          <w:szCs w:val="32"/>
          <w:lang w:val="fi-FI"/>
        </w:rPr>
      </w:pPr>
      <w:r w:rsidRPr="00C40495">
        <w:rPr>
          <w:rFonts w:ascii="Arial" w:hAnsi="Arial"/>
          <w:bCs/>
          <w:sz w:val="32"/>
          <w:szCs w:val="32"/>
          <w:lang w:val="fi-FI"/>
        </w:rPr>
        <w:t xml:space="preserve">Semoga kita semua yang hadir mengikuti kegiatan harlah dan silaturahmi ini, selalu diberikan kekuatan dan kesehatan untuk melaksanakan aktifitas dengan baik dan lancar. Sehingga apa yang menjadi tujuan dari acara ini dapat tercapai. </w:t>
      </w:r>
    </w:p>
    <w:p w14:paraId="433296A6" w14:textId="77777777" w:rsidR="00C40495" w:rsidRPr="00C40495" w:rsidRDefault="00C40495" w:rsidP="00C40495">
      <w:pPr>
        <w:pStyle w:val="BodyTextIndent"/>
        <w:spacing w:line="300" w:lineRule="auto"/>
        <w:rPr>
          <w:rFonts w:ascii="Arial" w:hAnsi="Arial"/>
          <w:bCs/>
          <w:sz w:val="32"/>
          <w:szCs w:val="32"/>
          <w:lang w:val="fi-FI"/>
        </w:rPr>
      </w:pPr>
    </w:p>
    <w:p w14:paraId="06CA2D48" w14:textId="77777777" w:rsidR="00C40495" w:rsidRPr="00C40495" w:rsidRDefault="00C40495" w:rsidP="00C40495">
      <w:pPr>
        <w:pStyle w:val="BodyTextIndent"/>
        <w:spacing w:after="120" w:line="300" w:lineRule="auto"/>
        <w:ind w:firstLine="0"/>
        <w:rPr>
          <w:rFonts w:ascii="Arial" w:hAnsi="Arial"/>
          <w:b/>
          <w:bCs/>
          <w:i/>
          <w:sz w:val="32"/>
          <w:szCs w:val="32"/>
          <w:lang w:val="fi-FI"/>
        </w:rPr>
      </w:pPr>
      <w:r w:rsidRPr="00C40495">
        <w:rPr>
          <w:rFonts w:ascii="Arial" w:hAnsi="Arial"/>
          <w:b/>
          <w:bCs/>
          <w:i/>
          <w:sz w:val="32"/>
          <w:szCs w:val="32"/>
          <w:lang w:val="fi-FI"/>
        </w:rPr>
        <w:t xml:space="preserve">Hadirin yang berbahagia, </w:t>
      </w:r>
    </w:p>
    <w:p w14:paraId="1537E7DE" w14:textId="77777777" w:rsidR="00C40495" w:rsidRDefault="00C40495" w:rsidP="00C40495">
      <w:pPr>
        <w:pStyle w:val="BodyTextIndent"/>
        <w:spacing w:line="300" w:lineRule="auto"/>
        <w:rPr>
          <w:rFonts w:ascii="Arial" w:hAnsi="Arial"/>
          <w:bCs/>
          <w:sz w:val="32"/>
          <w:szCs w:val="32"/>
          <w:lang w:val="fi-FI"/>
        </w:rPr>
      </w:pPr>
      <w:r w:rsidRPr="00C40495">
        <w:rPr>
          <w:rFonts w:ascii="Arial" w:hAnsi="Arial"/>
          <w:bCs/>
          <w:sz w:val="32"/>
          <w:szCs w:val="32"/>
          <w:lang w:val="fi-FI"/>
        </w:rPr>
        <w:t xml:space="preserve">Saya ikut bergembira atas peringatan HUT PP POLRI ke-27 yang dilaksanakan pada hari ini. Sebuah perayaan yang harus disyukuri atas pencapaian beberapa tahun berdirinya organisasi ini. Banyak peristiwa yang terjadi dalam  masa yang begitu panjang bagi organisasi PP POLRI ini. </w:t>
      </w:r>
    </w:p>
    <w:p w14:paraId="61CFDEB1" w14:textId="77777777" w:rsidR="00C40495" w:rsidRPr="00C40495" w:rsidRDefault="00C40495" w:rsidP="00C40495">
      <w:pPr>
        <w:pStyle w:val="BodyTextIndent"/>
        <w:spacing w:line="300" w:lineRule="auto"/>
        <w:rPr>
          <w:rFonts w:ascii="Arial" w:hAnsi="Arial"/>
          <w:bCs/>
          <w:sz w:val="32"/>
          <w:szCs w:val="32"/>
          <w:lang w:val="fi-FI"/>
        </w:rPr>
      </w:pPr>
    </w:p>
    <w:p w14:paraId="1CC6F8C8" w14:textId="77777777" w:rsidR="00C40495" w:rsidRPr="00C40495" w:rsidRDefault="00C40495" w:rsidP="00C40495">
      <w:pPr>
        <w:pStyle w:val="BodyTextIndent"/>
        <w:spacing w:before="480" w:line="300" w:lineRule="auto"/>
        <w:rPr>
          <w:rFonts w:ascii="Arial" w:hAnsi="Arial"/>
          <w:bCs/>
          <w:sz w:val="32"/>
          <w:szCs w:val="32"/>
          <w:lang w:val="fi-FI"/>
        </w:rPr>
      </w:pPr>
      <w:r w:rsidRPr="00C40495">
        <w:rPr>
          <w:rFonts w:ascii="Arial" w:hAnsi="Arial"/>
          <w:bCs/>
          <w:sz w:val="32"/>
          <w:szCs w:val="32"/>
          <w:lang w:val="fi-FI"/>
        </w:rPr>
        <w:lastRenderedPageBreak/>
        <w:t xml:space="preserve">Hampir 3 dekade yang terlewati namun organisasi ini masih eksis dan solid. Bahwa semangat berkarya para senior yang masih menyala dapat disalurkan melalui organisasi PP POLRI. Sekali lagi selamat atas perayaan HUT ke-27, semoga semuanya selalu dalam lindungan Allah SWT. </w:t>
      </w:r>
    </w:p>
    <w:p w14:paraId="1842CEED" w14:textId="77777777" w:rsidR="00C40495" w:rsidRPr="00C40495" w:rsidRDefault="00C40495" w:rsidP="00C40495">
      <w:pPr>
        <w:pStyle w:val="BodyTextIndent"/>
        <w:spacing w:line="300" w:lineRule="auto"/>
        <w:rPr>
          <w:rFonts w:ascii="Arial" w:hAnsi="Arial"/>
          <w:bCs/>
          <w:sz w:val="32"/>
          <w:szCs w:val="32"/>
          <w:lang w:val="fi-FI"/>
        </w:rPr>
      </w:pPr>
    </w:p>
    <w:p w14:paraId="56090B66" w14:textId="77777777" w:rsidR="00C40495" w:rsidRPr="00C40495" w:rsidRDefault="00C40495" w:rsidP="00C40495">
      <w:pPr>
        <w:pStyle w:val="BodyTextIndent"/>
        <w:spacing w:after="120" w:line="300" w:lineRule="auto"/>
        <w:ind w:firstLine="0"/>
        <w:rPr>
          <w:rFonts w:ascii="Arial" w:hAnsi="Arial"/>
          <w:b/>
          <w:bCs/>
          <w:i/>
          <w:sz w:val="32"/>
          <w:szCs w:val="32"/>
          <w:lang w:val="fi-FI"/>
        </w:rPr>
      </w:pPr>
      <w:r w:rsidRPr="00C40495">
        <w:rPr>
          <w:rFonts w:ascii="Arial" w:hAnsi="Arial"/>
          <w:b/>
          <w:bCs/>
          <w:i/>
          <w:sz w:val="32"/>
          <w:szCs w:val="32"/>
          <w:lang w:val="fi-FI"/>
        </w:rPr>
        <w:t xml:space="preserve">Hadirin yang Saya hormati, </w:t>
      </w:r>
    </w:p>
    <w:p w14:paraId="340735D3" w14:textId="77777777" w:rsidR="00C40495" w:rsidRPr="00C40495" w:rsidRDefault="00C40495" w:rsidP="00C40495">
      <w:pPr>
        <w:pStyle w:val="BodyTextIndent"/>
        <w:spacing w:after="240" w:line="300" w:lineRule="auto"/>
        <w:rPr>
          <w:rFonts w:ascii="Arial" w:hAnsi="Arial"/>
          <w:bCs/>
          <w:sz w:val="32"/>
          <w:szCs w:val="32"/>
          <w:lang w:val="fi-FI"/>
        </w:rPr>
      </w:pPr>
      <w:r w:rsidRPr="00C40495">
        <w:rPr>
          <w:rFonts w:ascii="Arial" w:hAnsi="Arial"/>
          <w:bCs/>
          <w:sz w:val="32"/>
          <w:szCs w:val="32"/>
          <w:lang w:val="fi-FI"/>
        </w:rPr>
        <w:t xml:space="preserve">Saya memberikan atensi juga terhadap pelaksanaan HUT PP POLRI Sumatera Selatan ke-27 yang dilaksanakan pada hari ini. Bahwa perayaan ini membentuk jalinan silaturahmi antara senior yang sudah purna bakti dengan junior yang masih bertugas. Bahwa ini menjadi penting karena tetap terjalin komunikasi, koordinasi dan penguatan hubungan antar keluarga besar POLRI.        </w:t>
      </w:r>
    </w:p>
    <w:p w14:paraId="594959AB" w14:textId="77777777" w:rsidR="00C40495" w:rsidRDefault="00C40495" w:rsidP="00C40495">
      <w:pPr>
        <w:pStyle w:val="BodyTextIndent"/>
        <w:spacing w:after="240" w:line="300" w:lineRule="auto"/>
        <w:rPr>
          <w:rFonts w:ascii="Arial" w:hAnsi="Arial"/>
          <w:bCs/>
          <w:sz w:val="32"/>
          <w:szCs w:val="32"/>
          <w:lang w:val="fi-FI"/>
        </w:rPr>
      </w:pPr>
      <w:r w:rsidRPr="00C40495">
        <w:rPr>
          <w:rFonts w:ascii="Arial" w:hAnsi="Arial"/>
          <w:bCs/>
          <w:sz w:val="32"/>
          <w:szCs w:val="32"/>
          <w:lang w:val="fi-FI"/>
        </w:rPr>
        <w:t xml:space="preserve">Pelaksanaan ini juga bermakna mengapresiasi atas dedikasi, perjuangan, dan pengabdian para purnawirawan. Lebih jauh lagi PP POLRI sebagai  wadah penghormatan untuk menjaga semangat pengabdian tanpa batas, serta dapat terus berkontribusi </w:t>
      </w:r>
      <w:r w:rsidRPr="00C40495">
        <w:rPr>
          <w:rFonts w:ascii="Arial" w:hAnsi="Arial"/>
          <w:bCs/>
          <w:sz w:val="32"/>
          <w:szCs w:val="32"/>
          <w:lang w:val="fi-FI"/>
        </w:rPr>
        <w:lastRenderedPageBreak/>
        <w:t>bagi bangsa dan negara. Sebagaimana motto "tet</w:t>
      </w:r>
      <w:r>
        <w:rPr>
          <w:rFonts w:ascii="Arial" w:hAnsi="Arial"/>
          <w:bCs/>
          <w:sz w:val="32"/>
          <w:szCs w:val="32"/>
          <w:lang w:val="fi-FI"/>
        </w:rPr>
        <w:t>ap setia dan pantang menyerah".</w:t>
      </w:r>
    </w:p>
    <w:p w14:paraId="0309E5D0" w14:textId="6E01CBE3" w:rsidR="00C40495" w:rsidRPr="00C40495" w:rsidRDefault="00C40495" w:rsidP="00C40495">
      <w:pPr>
        <w:pStyle w:val="BodyTextIndent"/>
        <w:spacing w:after="240" w:line="300" w:lineRule="auto"/>
        <w:rPr>
          <w:rFonts w:ascii="Arial" w:hAnsi="Arial"/>
          <w:bCs/>
          <w:sz w:val="32"/>
          <w:szCs w:val="32"/>
          <w:lang w:val="fi-FI"/>
        </w:rPr>
      </w:pPr>
      <w:r w:rsidRPr="00C40495">
        <w:rPr>
          <w:rFonts w:ascii="Arial" w:hAnsi="Arial"/>
          <w:bCs/>
          <w:sz w:val="32"/>
          <w:szCs w:val="32"/>
          <w:lang w:val="fi-FI"/>
        </w:rPr>
        <w:t xml:space="preserve">Demikianlah sambutan ini saya sampaikan pada kegiatan Hari Ulang Tahun Keluarga Besar Persatuan Purnawirawan  POLRI  Sumatera Selatan ke-27 Tahun 2026. Saya berharap acara ini dapat  berjalan dengan baik dan lancar tanpa ada gangguan apapun. </w:t>
      </w:r>
    </w:p>
    <w:p w14:paraId="2DC20720" w14:textId="77777777" w:rsidR="00C40495" w:rsidRPr="00C40495" w:rsidRDefault="00C40495" w:rsidP="00C40495">
      <w:pPr>
        <w:pStyle w:val="BodyTextIndent"/>
        <w:spacing w:after="120" w:line="300" w:lineRule="auto"/>
        <w:rPr>
          <w:rFonts w:ascii="Arial" w:hAnsi="Arial"/>
          <w:bCs/>
          <w:sz w:val="32"/>
          <w:szCs w:val="32"/>
          <w:lang w:val="fi-FI"/>
        </w:rPr>
      </w:pPr>
      <w:r w:rsidRPr="00C40495">
        <w:rPr>
          <w:rFonts w:ascii="Arial" w:hAnsi="Arial"/>
          <w:bCs/>
          <w:sz w:val="32"/>
          <w:szCs w:val="32"/>
          <w:lang w:val="fi-FI"/>
        </w:rPr>
        <w:t>Semoga Allah SWT akan selalu memberikan bimbingan, taufik dan hidayah-Nya kepada kita semua sehingga memudahkan semua urusan dalam menjalankan tugas sehari-hari.</w:t>
      </w:r>
    </w:p>
    <w:p w14:paraId="5BFFB0D2" w14:textId="1E0CCB61" w:rsidR="000359F5" w:rsidRPr="00CA152F" w:rsidRDefault="00F800A7" w:rsidP="006E47CC">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0676BD38" w14:textId="77777777" w:rsidR="00C40495" w:rsidRDefault="00C40495" w:rsidP="00426D14">
      <w:pPr>
        <w:spacing w:line="288" w:lineRule="auto"/>
        <w:ind w:left="1418"/>
        <w:jc w:val="center"/>
        <w:rPr>
          <w:rFonts w:ascii="Arial" w:hAnsi="Arial" w:cs="Arial"/>
          <w:b/>
          <w:sz w:val="32"/>
          <w:szCs w:val="32"/>
          <w:lang w:val="fi-FI"/>
        </w:rPr>
      </w:pPr>
    </w:p>
    <w:p w14:paraId="1445D427" w14:textId="77777777" w:rsidR="00C40495" w:rsidRDefault="00C40495" w:rsidP="00426D14">
      <w:pPr>
        <w:spacing w:line="288" w:lineRule="auto"/>
        <w:ind w:left="1418"/>
        <w:jc w:val="center"/>
        <w:rPr>
          <w:rFonts w:ascii="Arial" w:hAnsi="Arial" w:cs="Arial"/>
          <w:b/>
          <w:sz w:val="32"/>
          <w:szCs w:val="32"/>
          <w:lang w:val="fi-FI"/>
        </w:rPr>
      </w:pPr>
    </w:p>
    <w:p w14:paraId="1F344559" w14:textId="0D3BD056" w:rsidR="00C40495" w:rsidRDefault="00C40495" w:rsidP="00C40495">
      <w:pPr>
        <w:spacing w:before="600" w:line="288" w:lineRule="auto"/>
        <w:rPr>
          <w:rFonts w:ascii="Arial" w:hAnsi="Arial" w:cs="Arial"/>
          <w:b/>
          <w:sz w:val="32"/>
          <w:szCs w:val="32"/>
          <w:lang w:val="fi-FI"/>
        </w:rPr>
      </w:pPr>
      <w:r>
        <w:rPr>
          <w:rFonts w:ascii="Arial" w:hAnsi="Arial" w:cs="Arial"/>
          <w:b/>
          <w:sz w:val="32"/>
          <w:szCs w:val="32"/>
          <w:lang w:val="fi-FI"/>
        </w:rPr>
        <w:lastRenderedPageBreak/>
        <w:t>Pantun:</w:t>
      </w:r>
    </w:p>
    <w:p w14:paraId="7FB66A8D"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Bunga melati harum mewangi</w:t>
      </w:r>
    </w:p>
    <w:p w14:paraId="14229B8F"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Tumbuh subur di taman kota</w:t>
      </w:r>
    </w:p>
    <w:p w14:paraId="0EB68C00"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Senyum hangat menyapa pagi</w:t>
      </w:r>
    </w:p>
    <w:p w14:paraId="0C25A7AE"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Senior Bhayangkara kebanggaan kita</w:t>
      </w:r>
    </w:p>
    <w:p w14:paraId="1B9E8339" w14:textId="77777777" w:rsidR="00C40495" w:rsidRPr="00C40495" w:rsidRDefault="00C40495" w:rsidP="00C40495">
      <w:pPr>
        <w:pStyle w:val="BodyTextIndent"/>
        <w:spacing w:line="300" w:lineRule="auto"/>
        <w:ind w:firstLine="0"/>
        <w:rPr>
          <w:rFonts w:ascii="Arial" w:hAnsi="Arial"/>
          <w:bCs/>
          <w:sz w:val="32"/>
          <w:szCs w:val="32"/>
          <w:lang w:val="fi-FI"/>
        </w:rPr>
      </w:pPr>
    </w:p>
    <w:p w14:paraId="2B1CE059"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Pergi berlayar ke Pulau Seribu</w:t>
      </w:r>
    </w:p>
    <w:p w14:paraId="0DD78A7B"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Singgah sebentar beli rambutan</w:t>
      </w:r>
    </w:p>
    <w:p w14:paraId="20E8437D"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Hormat kami untuk Bapak dan Ibu</w:t>
      </w:r>
    </w:p>
    <w:p w14:paraId="0971CBBC" w14:textId="77777777" w:rsid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Ijinkan Saya memberi kata sambutan</w:t>
      </w:r>
    </w:p>
    <w:p w14:paraId="55F7AA57" w14:textId="77777777" w:rsidR="00C40495" w:rsidRDefault="00C40495" w:rsidP="00C40495">
      <w:pPr>
        <w:pStyle w:val="BodyTextIndent"/>
        <w:spacing w:line="300" w:lineRule="auto"/>
        <w:ind w:firstLine="0"/>
        <w:rPr>
          <w:rFonts w:ascii="Arial" w:hAnsi="Arial"/>
          <w:bCs/>
          <w:sz w:val="32"/>
          <w:szCs w:val="32"/>
          <w:lang w:val="fi-FI"/>
        </w:rPr>
      </w:pPr>
    </w:p>
    <w:p w14:paraId="62292E23"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Duduk santai minum kopi</w:t>
      </w:r>
    </w:p>
    <w:p w14:paraId="60DBEF98"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Ditemani kue dan buah nangka</w:t>
      </w:r>
    </w:p>
    <w:p w14:paraId="70839639"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Selamat HUT PP Polri</w:t>
      </w:r>
    </w:p>
    <w:p w14:paraId="0326FA27" w14:textId="77777777" w:rsidR="00C40495" w:rsidRPr="00C40495" w:rsidRDefault="00C40495" w:rsidP="00C40495">
      <w:pPr>
        <w:pStyle w:val="BodyTextIndent"/>
        <w:spacing w:line="300" w:lineRule="auto"/>
        <w:ind w:firstLine="0"/>
        <w:rPr>
          <w:rFonts w:ascii="Arial" w:hAnsi="Arial"/>
          <w:bCs/>
          <w:sz w:val="32"/>
          <w:szCs w:val="32"/>
          <w:lang w:val="fi-FI"/>
        </w:rPr>
      </w:pPr>
      <w:r w:rsidRPr="00C40495">
        <w:rPr>
          <w:rFonts w:ascii="Arial" w:hAnsi="Arial"/>
          <w:bCs/>
          <w:sz w:val="32"/>
          <w:szCs w:val="32"/>
          <w:lang w:val="fi-FI"/>
        </w:rPr>
        <w:t>Tetap jaya dan penuh wibawa</w:t>
      </w:r>
    </w:p>
    <w:p w14:paraId="09575DF2" w14:textId="77777777" w:rsidR="00C40495" w:rsidRPr="00C40495" w:rsidRDefault="00C40495" w:rsidP="00C40495">
      <w:pPr>
        <w:pStyle w:val="BodyTextIndent"/>
        <w:spacing w:line="300" w:lineRule="auto"/>
        <w:rPr>
          <w:rFonts w:ascii="Arial" w:hAnsi="Arial"/>
          <w:bCs/>
          <w:sz w:val="32"/>
          <w:szCs w:val="32"/>
          <w:lang w:val="fi-FI"/>
        </w:rPr>
      </w:pPr>
    </w:p>
    <w:p w14:paraId="4AB43DDF" w14:textId="77777777" w:rsidR="00C40495" w:rsidRDefault="00C40495" w:rsidP="00C40495">
      <w:pPr>
        <w:spacing w:line="288" w:lineRule="auto"/>
        <w:rPr>
          <w:rFonts w:ascii="Arial" w:hAnsi="Arial" w:cs="Arial"/>
          <w:b/>
          <w:sz w:val="32"/>
          <w:szCs w:val="32"/>
          <w:lang w:val="fi-FI"/>
        </w:rPr>
      </w:pPr>
      <w:bookmarkStart w:id="0" w:name="_GoBack"/>
      <w:bookmarkEnd w:id="0"/>
    </w:p>
    <w:p w14:paraId="33551D48" w14:textId="77777777" w:rsidR="00C40495" w:rsidRDefault="00C40495" w:rsidP="00426D14">
      <w:pPr>
        <w:spacing w:line="288" w:lineRule="auto"/>
        <w:ind w:left="1418"/>
        <w:jc w:val="center"/>
        <w:rPr>
          <w:rFonts w:ascii="Arial" w:hAnsi="Arial" w:cs="Arial"/>
          <w:b/>
          <w:sz w:val="32"/>
          <w:szCs w:val="32"/>
          <w:lang w:val="fi-FI"/>
        </w:rPr>
      </w:pPr>
    </w:p>
    <w:sectPr w:rsidR="00C40495"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92E6C" w14:textId="77777777" w:rsidR="00D96446" w:rsidRDefault="00D96446">
      <w:r>
        <w:separator/>
      </w:r>
    </w:p>
  </w:endnote>
  <w:endnote w:type="continuationSeparator" w:id="0">
    <w:p w14:paraId="58BA5D77" w14:textId="77777777" w:rsidR="00D96446" w:rsidRDefault="00D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79028B">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9E9C7" w14:textId="77777777" w:rsidR="00D96446" w:rsidRDefault="00D96446">
      <w:r>
        <w:separator/>
      </w:r>
    </w:p>
  </w:footnote>
  <w:footnote w:type="continuationSeparator" w:id="0">
    <w:p w14:paraId="5E65A192" w14:textId="77777777" w:rsidR="00D96446" w:rsidRDefault="00D964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8"/>
  </w:num>
  <w:num w:numId="4">
    <w:abstractNumId w:val="4"/>
  </w:num>
  <w:num w:numId="5">
    <w:abstractNumId w:val="6"/>
  </w:num>
  <w:num w:numId="6">
    <w:abstractNumId w:val="16"/>
  </w:num>
  <w:num w:numId="7">
    <w:abstractNumId w:val="21"/>
  </w:num>
  <w:num w:numId="8">
    <w:abstractNumId w:val="12"/>
  </w:num>
  <w:num w:numId="9">
    <w:abstractNumId w:val="14"/>
  </w:num>
  <w:num w:numId="10">
    <w:abstractNumId w:val="22"/>
  </w:num>
  <w:num w:numId="11">
    <w:abstractNumId w:val="2"/>
  </w:num>
  <w:num w:numId="12">
    <w:abstractNumId w:val="11"/>
  </w:num>
  <w:num w:numId="13">
    <w:abstractNumId w:val="1"/>
  </w:num>
  <w:num w:numId="14">
    <w:abstractNumId w:val="10"/>
  </w:num>
  <w:num w:numId="15">
    <w:abstractNumId w:val="13"/>
  </w:num>
  <w:num w:numId="16">
    <w:abstractNumId w:val="8"/>
  </w:num>
  <w:num w:numId="17">
    <w:abstractNumId w:val="17"/>
  </w:num>
  <w:num w:numId="18">
    <w:abstractNumId w:val="3"/>
  </w:num>
  <w:num w:numId="19">
    <w:abstractNumId w:val="9"/>
  </w:num>
  <w:num w:numId="20">
    <w:abstractNumId w:val="20"/>
  </w:num>
  <w:num w:numId="21">
    <w:abstractNumId w:val="7"/>
  </w:num>
  <w:num w:numId="2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JCEri8/fzLA80ItVSvelCtDD2I8IyDJiX5w7vfgKN1Rp1RtpWK1wisT67FKzcB2LtZVIa4NwF+eFXMdCPjr2Ng==" w:salt="c6c7RI8AcieGFRiODYyufQ=="/>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5759A-7138-406B-AFD5-5DBE0836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5</Pages>
  <Words>445</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128</cp:revision>
  <cp:lastPrinted>2026-06-18T05:22:00Z</cp:lastPrinted>
  <dcterms:created xsi:type="dcterms:W3CDTF">2026-04-02T14:51:00Z</dcterms:created>
  <dcterms:modified xsi:type="dcterms:W3CDTF">2026-06-28T13:34:00Z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